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E1155E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E1155E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E1155E" w:rsidRPr="00E1155E">
        <w:rPr>
          <w:rFonts w:ascii="Franklin Gothic Book" w:hAnsi="Franklin Gothic Book"/>
          <w:bCs/>
          <w:i/>
          <w:sz w:val="24"/>
          <w:szCs w:val="24"/>
          <w:lang w:val="en-US"/>
        </w:rPr>
        <w:t>lines</w:t>
      </w:r>
      <w:r w:rsidR="00DE6A5A" w:rsidRPr="00E1155E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E1155E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Pr="00A96F8C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sectPr w:rsidR="005D359E" w:rsidRPr="00A96F8C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FC" w:rsidRDefault="002154FC">
      <w:r>
        <w:separator/>
      </w:r>
    </w:p>
  </w:endnote>
  <w:endnote w:type="continuationSeparator" w:id="1">
    <w:p w:rsidR="002154FC" w:rsidRDefault="00215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7" w:rsidRPr="000C798D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rFonts w:ascii="Franklin Gothic Book" w:hAnsi="Franklin Gothic Book"/>
        <w:lang w:val="en-US"/>
      </w:rPr>
    </w:pPr>
  </w:p>
  <w:p w:rsidR="00211A97" w:rsidRPr="000C798D" w:rsidRDefault="00211A97">
    <w:pPr>
      <w:pStyle w:val="Zpat"/>
      <w:tabs>
        <w:tab w:val="clear" w:pos="9072"/>
        <w:tab w:val="right" w:pos="9071"/>
      </w:tabs>
      <w:jc w:val="center"/>
      <w:rPr>
        <w:rFonts w:ascii="Franklin Gothic Book" w:hAnsi="Franklin Gothic Book"/>
        <w:lang w:val="en-US"/>
      </w:rPr>
    </w:pPr>
  </w:p>
  <w:p w:rsidR="00211A97" w:rsidRPr="000C798D" w:rsidRDefault="000C798D">
    <w:pPr>
      <w:pStyle w:val="Zpat"/>
      <w:tabs>
        <w:tab w:val="clear" w:pos="9072"/>
        <w:tab w:val="right" w:pos="9071"/>
      </w:tabs>
      <w:jc w:val="center"/>
      <w:rPr>
        <w:rFonts w:ascii="Franklin Gothic Book" w:hAnsi="Franklin Gothic Book"/>
        <w:lang w:val="en-US"/>
      </w:rPr>
    </w:pPr>
    <w:r w:rsidRPr="000C798D">
      <w:rPr>
        <w:rFonts w:ascii="Franklin Gothic Book" w:hAnsi="Franklin Gothic Book"/>
        <w:lang w:val="en-US"/>
      </w:rPr>
      <w:t>Office:</w:t>
    </w:r>
    <w:r w:rsidRPr="000C798D">
      <w:rPr>
        <w:rFonts w:ascii="Franklin Gothic Book" w:hAnsi="Franklin Gothic Book"/>
      </w:rPr>
      <w:t xml:space="preserve"> </w:t>
    </w:r>
    <w:proofErr w:type="spellStart"/>
    <w:r w:rsidRPr="000C798D">
      <w:rPr>
        <w:rFonts w:ascii="Franklin Gothic Book" w:hAnsi="Franklin Gothic Book"/>
      </w:rPr>
      <w:t>Florentinum</w:t>
    </w:r>
    <w:proofErr w:type="spellEnd"/>
    <w:r w:rsidRPr="000C798D">
      <w:rPr>
        <w:rFonts w:ascii="Franklin Gothic Book" w:hAnsi="Franklin Gothic Book"/>
      </w:rPr>
      <w:t>, Na Florenci 2116/15, 110 00 Praha 1</w:t>
    </w:r>
  </w:p>
  <w:p w:rsidR="00211A97" w:rsidRPr="000C798D" w:rsidRDefault="00211A97">
    <w:pPr>
      <w:pStyle w:val="Zpat"/>
      <w:tabs>
        <w:tab w:val="clear" w:pos="9072"/>
        <w:tab w:val="right" w:pos="9071"/>
      </w:tabs>
      <w:jc w:val="center"/>
      <w:rPr>
        <w:rFonts w:ascii="Franklin Gothic Book" w:hAnsi="Franklin Gothic Book"/>
        <w:lang w:val="pt-BR"/>
      </w:rPr>
    </w:pPr>
    <w:r w:rsidRPr="000C798D">
      <w:rPr>
        <w:rFonts w:ascii="Franklin Gothic Book" w:hAnsi="Franklin Gothic Book"/>
        <w:lang w:val="en-US"/>
      </w:rPr>
      <w:t xml:space="preserve">tel.: </w:t>
    </w:r>
    <w:r w:rsidR="00DE6A5A" w:rsidRPr="000C798D">
      <w:rPr>
        <w:rFonts w:ascii="Franklin Gothic Book" w:hAnsi="Franklin Gothic Book"/>
        <w:lang w:val="en-US"/>
      </w:rPr>
      <w:t>266</w:t>
    </w:r>
    <w:r w:rsidR="00DF22E4" w:rsidRPr="000C798D">
      <w:rPr>
        <w:rFonts w:ascii="Franklin Gothic Book" w:hAnsi="Franklin Gothic Book"/>
        <w:lang w:val="en-US"/>
      </w:rPr>
      <w:t> </w:t>
    </w:r>
    <w:r w:rsidR="00DE6A5A" w:rsidRPr="000C798D">
      <w:rPr>
        <w:rFonts w:ascii="Franklin Gothic Book" w:hAnsi="Franklin Gothic Book"/>
        <w:lang w:val="en-US"/>
      </w:rPr>
      <w:t>721</w:t>
    </w:r>
    <w:r w:rsidR="00DF22E4" w:rsidRPr="000C798D">
      <w:rPr>
        <w:rFonts w:ascii="Franklin Gothic Book" w:hAnsi="Franklin Gothic Book"/>
        <w:lang w:val="en-US"/>
      </w:rPr>
      <w:t xml:space="preserve"> </w:t>
    </w:r>
    <w:r w:rsidR="00744CA4" w:rsidRPr="000C798D">
      <w:rPr>
        <w:rFonts w:ascii="Franklin Gothic Book" w:hAnsi="Franklin Gothic Book"/>
        <w:lang w:val="en-US"/>
      </w:rPr>
      <w:t>3</w:t>
    </w:r>
    <w:r w:rsidR="000C798D" w:rsidRPr="000C798D">
      <w:rPr>
        <w:rFonts w:ascii="Franklin Gothic Book" w:hAnsi="Franklin Gothic Book"/>
        <w:lang w:val="en-US"/>
      </w:rPr>
      <w:t>57</w:t>
    </w:r>
    <w:r w:rsidRPr="000C798D">
      <w:rPr>
        <w:rFonts w:ascii="Franklin Gothic Book" w:hAnsi="Franklin Gothic Book"/>
        <w:lang w:val="en-US"/>
      </w:rPr>
      <w:t xml:space="preserve">, </w:t>
    </w:r>
    <w:r w:rsidRPr="000C798D">
      <w:rPr>
        <w:rFonts w:ascii="Franklin Gothic Book" w:hAnsi="Franklin Gothic Book"/>
        <w:lang w:val="pt-BR"/>
      </w:rPr>
      <w:t xml:space="preserve">e-mail: </w:t>
    </w:r>
    <w:r w:rsidR="000C798D" w:rsidRPr="000C798D">
      <w:rPr>
        <w:rFonts w:ascii="Franklin Gothic Book" w:hAnsi="Franklin Gothic Book"/>
        <w:lang w:val="pt-BR"/>
      </w:rPr>
      <w:t>veselka</w:t>
    </w:r>
    <w:r w:rsidRPr="000C798D">
      <w:rPr>
        <w:rFonts w:ascii="Franklin Gothic Book" w:hAnsi="Franklin Gothic Book"/>
        <w:lang w:val="pt-BR"/>
      </w:rPr>
      <w:t>@komora.cz, http://www.komora.cz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FC" w:rsidRDefault="002154FC">
      <w:r>
        <w:separator/>
      </w:r>
    </w:p>
  </w:footnote>
  <w:footnote w:type="continuationSeparator" w:id="1">
    <w:p w:rsidR="002154FC" w:rsidRDefault="00215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C798D"/>
    <w:rsid w:val="000E754B"/>
    <w:rsid w:val="00184EFE"/>
    <w:rsid w:val="00190055"/>
    <w:rsid w:val="001B4904"/>
    <w:rsid w:val="001C233D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070D4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155E"/>
    <w:rsid w:val="00E13D98"/>
    <w:rsid w:val="00E15184"/>
    <w:rsid w:val="00E1666A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CDF2-1381-4428-ADD3-4B84E68B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veselka</cp:lastModifiedBy>
  <cp:revision>4</cp:revision>
  <dcterms:created xsi:type="dcterms:W3CDTF">2016-02-04T11:32:00Z</dcterms:created>
  <dcterms:modified xsi:type="dcterms:W3CDTF">2016-03-08T10:25:00Z</dcterms:modified>
</cp:coreProperties>
</file>